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72" w:rsidRPr="006E6B66" w:rsidRDefault="006E6B66">
      <w:r>
        <w:t xml:space="preserve"> </w:t>
      </w:r>
    </w:p>
    <w:p w:rsidR="00CA0533" w:rsidRPr="00C1190F" w:rsidRDefault="00C1190F" w:rsidP="00C1190F">
      <w:pPr>
        <w:jc w:val="center"/>
        <w:rPr>
          <w:sz w:val="26"/>
        </w:rPr>
      </w:pPr>
      <w:r w:rsidRPr="00C1190F">
        <w:rPr>
          <w:b/>
          <w:sz w:val="26"/>
        </w:rPr>
        <w:t>Issue:</w:t>
      </w:r>
      <w:r w:rsidR="00766818">
        <w:rPr>
          <w:sz w:val="26"/>
        </w:rPr>
        <w:t xml:space="preserve"> Applicant-03</w:t>
      </w:r>
    </w:p>
    <w:p w:rsidR="000F6C7B" w:rsidRDefault="006004F8">
      <w:r>
        <w:rPr>
          <w:b/>
        </w:rPr>
        <w:t xml:space="preserve">Login </w:t>
      </w:r>
      <w:r w:rsidR="009A681F" w:rsidRPr="009A681F">
        <w:rPr>
          <w:b/>
        </w:rPr>
        <w:t>User:</w:t>
      </w:r>
      <w:r w:rsidR="009A681F">
        <w:t xml:space="preserve"> Company1</w:t>
      </w:r>
    </w:p>
    <w:p w:rsidR="000428AB" w:rsidRDefault="000428AB">
      <w:r>
        <w:t xml:space="preserve">Applicant type </w:t>
      </w:r>
      <w:proofErr w:type="spellStart"/>
      <w:proofErr w:type="gramStart"/>
      <w:r>
        <w:t>user’s</w:t>
      </w:r>
      <w:proofErr w:type="spellEnd"/>
      <w:proofErr w:type="gramEnd"/>
      <w:r>
        <w:t xml:space="preserve"> are responsible for sending online application and CTD-based dossier in a CD/DVD media and/or hard copy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500"/>
        <w:gridCol w:w="1232"/>
        <w:gridCol w:w="8833"/>
        <w:gridCol w:w="1385"/>
      </w:tblGrid>
      <w:tr w:rsidR="001325F3" w:rsidRPr="000F1146" w:rsidTr="00766818">
        <w:tc>
          <w:tcPr>
            <w:tcW w:w="1500" w:type="dxa"/>
            <w:shd w:val="clear" w:color="auto" w:fill="BFBFBF" w:themeFill="background1" w:themeFillShade="BF"/>
          </w:tcPr>
          <w:p w:rsidR="000F1146" w:rsidRPr="000F1146" w:rsidRDefault="001D09BC" w:rsidP="00213B34">
            <w:pPr>
              <w:rPr>
                <w:b/>
              </w:rPr>
            </w:pPr>
            <w:r w:rsidRPr="001D09BC">
              <w:rPr>
                <w:b/>
              </w:rPr>
              <w:t>Steps/Process to reach to the issues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:rsidR="000F1146" w:rsidRPr="000F1146" w:rsidRDefault="000F1146" w:rsidP="00213B34">
            <w:pPr>
              <w:rPr>
                <w:b/>
              </w:rPr>
            </w:pPr>
            <w:r w:rsidRPr="000F1146">
              <w:rPr>
                <w:b/>
              </w:rPr>
              <w:t>Input/Data</w:t>
            </w:r>
          </w:p>
        </w:tc>
        <w:tc>
          <w:tcPr>
            <w:tcW w:w="8833" w:type="dxa"/>
            <w:shd w:val="clear" w:color="auto" w:fill="BFBFBF" w:themeFill="background1" w:themeFillShade="BF"/>
          </w:tcPr>
          <w:p w:rsidR="000F1146" w:rsidRPr="000F1146" w:rsidRDefault="000F1146" w:rsidP="00213B34">
            <w:pPr>
              <w:rPr>
                <w:b/>
              </w:rPr>
            </w:pPr>
            <w:r w:rsidRPr="000F1146">
              <w:rPr>
                <w:b/>
              </w:rPr>
              <w:t>Errors/Bugs</w:t>
            </w:r>
          </w:p>
        </w:tc>
        <w:tc>
          <w:tcPr>
            <w:tcW w:w="1385" w:type="dxa"/>
            <w:shd w:val="clear" w:color="auto" w:fill="BFBFBF" w:themeFill="background1" w:themeFillShade="BF"/>
          </w:tcPr>
          <w:p w:rsidR="000F1146" w:rsidRPr="000F1146" w:rsidRDefault="000F1146" w:rsidP="00213B34">
            <w:pPr>
              <w:rPr>
                <w:b/>
              </w:rPr>
            </w:pPr>
            <w:r w:rsidRPr="000F1146">
              <w:rPr>
                <w:b/>
              </w:rPr>
              <w:t>Expectations</w:t>
            </w:r>
          </w:p>
        </w:tc>
      </w:tr>
      <w:tr w:rsidR="001325F3" w:rsidTr="00766818">
        <w:tc>
          <w:tcPr>
            <w:tcW w:w="1500" w:type="dxa"/>
          </w:tcPr>
          <w:p w:rsidR="000F1146" w:rsidRDefault="00311AA1" w:rsidP="00213B34">
            <w:bookmarkStart w:id="0" w:name="_GoBack"/>
            <w:bookmarkEnd w:id="0"/>
            <w:r>
              <w:t>Product Registration Form-&gt;Price Information tab</w:t>
            </w:r>
          </w:p>
        </w:tc>
        <w:tc>
          <w:tcPr>
            <w:tcW w:w="1232" w:type="dxa"/>
          </w:tcPr>
          <w:p w:rsidR="000F1146" w:rsidRDefault="00311AA1" w:rsidP="00213B34">
            <w:r>
              <w:t>Mouse Click on next</w:t>
            </w:r>
            <w:r w:rsidR="005814A6">
              <w:t xml:space="preserve"> button</w:t>
            </w:r>
          </w:p>
        </w:tc>
        <w:tc>
          <w:tcPr>
            <w:tcW w:w="8833" w:type="dxa"/>
          </w:tcPr>
          <w:p w:rsidR="000F1146" w:rsidRDefault="005814A6" w:rsidP="00213B34">
            <w:r>
              <w:t>Price information need to be redesigned as per our earlier requirement (See the change request spreadsheet). Pack size wise price information.</w:t>
            </w:r>
            <w:r>
              <w:rPr>
                <w:noProof/>
              </w:rPr>
              <w:drawing>
                <wp:inline distT="0" distB="0" distL="0" distR="0" wp14:anchorId="4521B03C" wp14:editId="1681774C">
                  <wp:extent cx="5067300" cy="3714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32447" b="18010"/>
                          <a:stretch/>
                        </pic:blipFill>
                        <pic:spPr bwMode="auto">
                          <a:xfrm>
                            <a:off x="0" y="0"/>
                            <a:ext cx="5067300" cy="3714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:rsidR="000F1146" w:rsidRDefault="005814A6" w:rsidP="00213B34">
            <w:r>
              <w:t>Pack size wise price information. Add field in top of the field group/set as pack size.</w:t>
            </w:r>
          </w:p>
        </w:tc>
      </w:tr>
    </w:tbl>
    <w:p w:rsidR="000F1146" w:rsidRDefault="000F1146" w:rsidP="00124870"/>
    <w:sectPr w:rsidR="000F1146" w:rsidSect="00987303">
      <w:pgSz w:w="15840" w:h="12240" w:orient="landscape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791C"/>
    <w:multiLevelType w:val="hybridMultilevel"/>
    <w:tmpl w:val="10A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6998"/>
    <w:multiLevelType w:val="hybridMultilevel"/>
    <w:tmpl w:val="893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2"/>
    <w:rsid w:val="000311D5"/>
    <w:rsid w:val="00036D5F"/>
    <w:rsid w:val="000428AB"/>
    <w:rsid w:val="00057442"/>
    <w:rsid w:val="00096050"/>
    <w:rsid w:val="000A2DC1"/>
    <w:rsid w:val="000F1146"/>
    <w:rsid w:val="000F6C7B"/>
    <w:rsid w:val="00124870"/>
    <w:rsid w:val="001325F3"/>
    <w:rsid w:val="00182B1C"/>
    <w:rsid w:val="001C0A3E"/>
    <w:rsid w:val="001D09BC"/>
    <w:rsid w:val="001E4D82"/>
    <w:rsid w:val="00200189"/>
    <w:rsid w:val="0020081D"/>
    <w:rsid w:val="002024E3"/>
    <w:rsid w:val="0020666C"/>
    <w:rsid w:val="00213B34"/>
    <w:rsid w:val="00214585"/>
    <w:rsid w:val="0021680E"/>
    <w:rsid w:val="00296405"/>
    <w:rsid w:val="002B6EBB"/>
    <w:rsid w:val="002B7E98"/>
    <w:rsid w:val="002E5C0C"/>
    <w:rsid w:val="00303BA7"/>
    <w:rsid w:val="00311AA1"/>
    <w:rsid w:val="00317CFD"/>
    <w:rsid w:val="003658D2"/>
    <w:rsid w:val="00412F72"/>
    <w:rsid w:val="00417053"/>
    <w:rsid w:val="0043618A"/>
    <w:rsid w:val="004611AC"/>
    <w:rsid w:val="004927A7"/>
    <w:rsid w:val="004949C5"/>
    <w:rsid w:val="004A0E91"/>
    <w:rsid w:val="004A19EA"/>
    <w:rsid w:val="004A2E4B"/>
    <w:rsid w:val="004D3261"/>
    <w:rsid w:val="00511735"/>
    <w:rsid w:val="005145EF"/>
    <w:rsid w:val="005814A6"/>
    <w:rsid w:val="005B36E5"/>
    <w:rsid w:val="005F6B8A"/>
    <w:rsid w:val="006004F8"/>
    <w:rsid w:val="00624BD7"/>
    <w:rsid w:val="00634430"/>
    <w:rsid w:val="006431F3"/>
    <w:rsid w:val="00645C7E"/>
    <w:rsid w:val="006A2AC0"/>
    <w:rsid w:val="006C3D82"/>
    <w:rsid w:val="006D3E8A"/>
    <w:rsid w:val="006E6B66"/>
    <w:rsid w:val="007307B5"/>
    <w:rsid w:val="00765F69"/>
    <w:rsid w:val="00766818"/>
    <w:rsid w:val="007943DC"/>
    <w:rsid w:val="007C0056"/>
    <w:rsid w:val="007C19DF"/>
    <w:rsid w:val="007D5D0F"/>
    <w:rsid w:val="00800599"/>
    <w:rsid w:val="008152D9"/>
    <w:rsid w:val="00824038"/>
    <w:rsid w:val="00830FB0"/>
    <w:rsid w:val="0086429E"/>
    <w:rsid w:val="008D7CAA"/>
    <w:rsid w:val="008F6039"/>
    <w:rsid w:val="00943C83"/>
    <w:rsid w:val="00981BF6"/>
    <w:rsid w:val="00987303"/>
    <w:rsid w:val="009A681F"/>
    <w:rsid w:val="009B53BA"/>
    <w:rsid w:val="00A26766"/>
    <w:rsid w:val="00A27A5D"/>
    <w:rsid w:val="00A525BF"/>
    <w:rsid w:val="00A63C43"/>
    <w:rsid w:val="00AD44BE"/>
    <w:rsid w:val="00AE34E0"/>
    <w:rsid w:val="00B17F20"/>
    <w:rsid w:val="00B830F5"/>
    <w:rsid w:val="00BC5599"/>
    <w:rsid w:val="00BC66CC"/>
    <w:rsid w:val="00BE1B23"/>
    <w:rsid w:val="00BF0A3E"/>
    <w:rsid w:val="00BF5D3B"/>
    <w:rsid w:val="00C1190F"/>
    <w:rsid w:val="00C569AF"/>
    <w:rsid w:val="00C664D2"/>
    <w:rsid w:val="00CA0533"/>
    <w:rsid w:val="00D02781"/>
    <w:rsid w:val="00D06C70"/>
    <w:rsid w:val="00D17B1E"/>
    <w:rsid w:val="00D2620E"/>
    <w:rsid w:val="00D45CD2"/>
    <w:rsid w:val="00D651B7"/>
    <w:rsid w:val="00D65968"/>
    <w:rsid w:val="00D672ED"/>
    <w:rsid w:val="00D7326C"/>
    <w:rsid w:val="00D74757"/>
    <w:rsid w:val="00D96B06"/>
    <w:rsid w:val="00DE3916"/>
    <w:rsid w:val="00DF39E4"/>
    <w:rsid w:val="00E110CF"/>
    <w:rsid w:val="00E112DA"/>
    <w:rsid w:val="00E212F5"/>
    <w:rsid w:val="00E21382"/>
    <w:rsid w:val="00E33E7B"/>
    <w:rsid w:val="00E372C7"/>
    <w:rsid w:val="00E442BC"/>
    <w:rsid w:val="00E45D6D"/>
    <w:rsid w:val="00E50B85"/>
    <w:rsid w:val="00E87879"/>
    <w:rsid w:val="00ED7AF0"/>
    <w:rsid w:val="00F651F8"/>
    <w:rsid w:val="00F70F95"/>
    <w:rsid w:val="00F71D6E"/>
    <w:rsid w:val="00F76CAD"/>
    <w:rsid w:val="00F964E7"/>
    <w:rsid w:val="00F97C7E"/>
    <w:rsid w:val="00FA0899"/>
    <w:rsid w:val="00FB1983"/>
    <w:rsid w:val="00FB6D6F"/>
    <w:rsid w:val="00FC323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FC39-C71E-4FEF-8707-5DAE2C9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4BE"/>
    <w:pPr>
      <w:ind w:left="720"/>
      <w:contextualSpacing/>
    </w:pPr>
  </w:style>
  <w:style w:type="character" w:customStyle="1" w:styleId="ui-widget">
    <w:name w:val="ui-widget"/>
    <w:basedOn w:val="DefaultParagraphFont"/>
    <w:rsid w:val="00317CFD"/>
  </w:style>
  <w:style w:type="character" w:styleId="Hyperlink">
    <w:name w:val="Hyperlink"/>
    <w:basedOn w:val="DefaultParagraphFont"/>
    <w:uiPriority w:val="99"/>
    <w:semiHidden/>
    <w:unhideWhenUsed/>
    <w:rsid w:val="00303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4FBA-35BB-4B43-A050-EB54133C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Noman Md. Arshadul Mortuza</dc:creator>
  <cp:keywords/>
  <dc:description/>
  <cp:lastModifiedBy>Abu Noman Md. Arshadul Mortuza</cp:lastModifiedBy>
  <cp:revision>97</cp:revision>
  <dcterms:created xsi:type="dcterms:W3CDTF">2016-08-11T03:20:00Z</dcterms:created>
  <dcterms:modified xsi:type="dcterms:W3CDTF">2016-08-19T19:03:00Z</dcterms:modified>
</cp:coreProperties>
</file>